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0A" w:rsidRPr="00403F0A" w:rsidRDefault="00403F0A" w:rsidP="00403F0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03F0A">
        <w:rPr>
          <w:rFonts w:ascii="Times New Roman" w:hAnsi="Times New Roman" w:cs="Times New Roman"/>
          <w:sz w:val="26"/>
          <w:szCs w:val="26"/>
        </w:rPr>
        <w:t>ЗАЯВКА</w:t>
      </w:r>
    </w:p>
    <w:p w:rsidR="00403F0A" w:rsidRPr="00403F0A" w:rsidRDefault="00403F0A" w:rsidP="00403F0A">
      <w:pPr>
        <w:pStyle w:val="a7"/>
        <w:jc w:val="center"/>
        <w:rPr>
          <w:rFonts w:ascii="Times New Roman" w:hAnsi="Times New Roman" w:cs="Times New Roman"/>
          <w:sz w:val="26"/>
          <w:szCs w:val="26"/>
        </w:rPr>
      </w:pPr>
      <w:r w:rsidRPr="00403F0A">
        <w:rPr>
          <w:rFonts w:ascii="Times New Roman" w:hAnsi="Times New Roman" w:cs="Times New Roman"/>
          <w:sz w:val="26"/>
          <w:szCs w:val="26"/>
        </w:rPr>
        <w:t>на оформление визового приглашения</w:t>
      </w:r>
      <w:r>
        <w:rPr>
          <w:rFonts w:ascii="Times New Roman" w:hAnsi="Times New Roman" w:cs="Times New Roman"/>
          <w:sz w:val="26"/>
          <w:szCs w:val="26"/>
        </w:rPr>
        <w:t xml:space="preserve"> для иностранного гражданина, прибывающего с </w:t>
      </w:r>
      <w:r w:rsidR="005C064D">
        <w:rPr>
          <w:rFonts w:ascii="Times New Roman" w:hAnsi="Times New Roman" w:cs="Times New Roman"/>
          <w:sz w:val="26"/>
          <w:szCs w:val="26"/>
        </w:rPr>
        <w:t>визитом в</w:t>
      </w:r>
      <w:r>
        <w:rPr>
          <w:rFonts w:ascii="Times New Roman" w:hAnsi="Times New Roman" w:cs="Times New Roman"/>
          <w:sz w:val="26"/>
          <w:szCs w:val="26"/>
        </w:rPr>
        <w:t xml:space="preserve"> ТО</w:t>
      </w:r>
      <w:r w:rsidR="00105831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ДВО РАН</w:t>
      </w:r>
    </w:p>
    <w:tbl>
      <w:tblPr>
        <w:tblW w:w="9341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4404"/>
        <w:gridCol w:w="4397"/>
      </w:tblGrid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(транслитерация кириллицей)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 (латиницей как в паспорте)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Имя</w:t>
            </w:r>
            <w:r w:rsidRPr="00403F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имена (транслитерация кириллицей)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Имя/имена (латиницей как в паспорте)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Дата и место (страна, город) рождения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Пол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мужской / женский</w:t>
            </w: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Гражданство (национальность, подданство)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Серия и номер паспорта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Дата выдачи паспорта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дд.мм.гггг</w:t>
            </w:r>
            <w:proofErr w:type="spellEnd"/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Срок действия паспорта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дд.мм.гггг</w:t>
            </w:r>
            <w:proofErr w:type="spellEnd"/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Место работы/учебы за рубежом (транслитерация кириллицей)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Должность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rPr>
          <w:trHeight w:val="427"/>
        </w:trPr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Адрес места работы / учебы</w:t>
            </w:r>
          </w:p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(транслитерация кириллицей)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Цель пребывания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ТОИ ДВО РАН</w:t>
            </w: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РФ</w:t>
            </w:r>
          </w:p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(Опишите цель визита. В случае приезда с целью:</w:t>
            </w:r>
          </w:p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- научно-технического сотрудничества – укажите название и даты мероприятия, в котором участвует гость</w:t>
            </w:r>
          </w:p>
        </w:tc>
        <w:tc>
          <w:tcPr>
            <w:tcW w:w="4397" w:type="dxa"/>
          </w:tcPr>
          <w:p w:rsidR="00B526F7" w:rsidRDefault="00B526F7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научно-техническое сотрудничество (виза НТС, без выплаты гонорара)</w:t>
            </w:r>
            <w:r w:rsidR="00B526F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26F7" w:rsidRPr="00403F0A" w:rsidRDefault="00B526F7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</w:t>
            </w:r>
            <w:r w:rsidR="00C97E5C"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приглашения в</w:t>
            </w:r>
            <w:r w:rsidR="001058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26F7">
              <w:rPr>
                <w:rFonts w:ascii="Times New Roman" w:hAnsi="Times New Roman" w:cs="Times New Roman"/>
                <w:bCs/>
                <w:sz w:val="24"/>
                <w:szCs w:val="24"/>
              </w:rPr>
              <w:t>ТОИ ДВО РАН</w:t>
            </w:r>
            <w:r w:rsidR="00B526F7"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РФ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дд.мм.гггг</w:t>
            </w:r>
            <w:proofErr w:type="spellEnd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</w:t>
            </w: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дд.мм.гггг</w:t>
            </w:r>
            <w:proofErr w:type="spellEnd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, на   [кол-во]   дней</w:t>
            </w: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Кратность треб. визы (1-кр, 2-кр, </w:t>
            </w: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многокр</w:t>
            </w:r>
            <w:proofErr w:type="spellEnd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i/>
                <w:sz w:val="24"/>
                <w:szCs w:val="24"/>
              </w:rPr>
              <w:t>ненужное удалить</w:t>
            </w:r>
          </w:p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1-кратная / многократная (только при наличии предыдущей визы РФ, приложить копию)</w:t>
            </w: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Пункты </w:t>
            </w: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посещ</w:t>
            </w:r>
            <w:proofErr w:type="spellEnd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на </w:t>
            </w:r>
            <w:proofErr w:type="spellStart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терр</w:t>
            </w:r>
            <w:proofErr w:type="spellEnd"/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. РФ (до 6-ти)</w:t>
            </w:r>
          </w:p>
        </w:tc>
        <w:tc>
          <w:tcPr>
            <w:tcW w:w="4397" w:type="dxa"/>
          </w:tcPr>
          <w:p w:rsidR="00403F0A" w:rsidRPr="00403F0A" w:rsidRDefault="00B526F7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Владивосток, …</w:t>
            </w: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 финансирования визита </w:t>
            </w:r>
          </w:p>
          <w:p w:rsidR="00403F0A" w:rsidRPr="00403F0A" w:rsidRDefault="00403F0A" w:rsidP="00B526F7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(источник финансирования </w:t>
            </w:r>
            <w:r w:rsidR="00B526F7">
              <w:rPr>
                <w:rFonts w:ascii="Times New Roman" w:hAnsi="Times New Roman" w:cs="Times New Roman"/>
                <w:bCs/>
                <w:sz w:val="24"/>
                <w:szCs w:val="24"/>
              </w:rPr>
              <w:t>ТОИ ДВО РАН</w:t>
            </w: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либо за счет собств. средств приглашаемого)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3F0A" w:rsidRPr="00403F0A" w:rsidTr="00C97E5C">
        <w:tc>
          <w:tcPr>
            <w:tcW w:w="540" w:type="dxa"/>
          </w:tcPr>
          <w:p w:rsidR="00403F0A" w:rsidRPr="00403F0A" w:rsidRDefault="00403F0A" w:rsidP="00B526F7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26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04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3F0A">
              <w:rPr>
                <w:rFonts w:ascii="Times New Roman" w:hAnsi="Times New Roman" w:cs="Times New Roman"/>
                <w:bCs/>
                <w:sz w:val="24"/>
                <w:szCs w:val="24"/>
              </w:rPr>
              <w:t>Место получения визы (страна, город)</w:t>
            </w:r>
          </w:p>
        </w:tc>
        <w:tc>
          <w:tcPr>
            <w:tcW w:w="4397" w:type="dxa"/>
          </w:tcPr>
          <w:p w:rsidR="00403F0A" w:rsidRPr="00403F0A" w:rsidRDefault="00403F0A" w:rsidP="00403F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 w:rsidRPr="00B526F7">
        <w:rPr>
          <w:rFonts w:ascii="Times New Roman" w:hAnsi="Times New Roman" w:cs="Times New Roman"/>
          <w:b/>
          <w:sz w:val="24"/>
          <w:szCs w:val="24"/>
        </w:rPr>
        <w:t>Приложение:</w:t>
      </w:r>
      <w:r w:rsidRPr="00B526F7">
        <w:rPr>
          <w:rFonts w:ascii="Times New Roman" w:hAnsi="Times New Roman" w:cs="Times New Roman"/>
          <w:sz w:val="24"/>
          <w:szCs w:val="24"/>
        </w:rPr>
        <w:t xml:space="preserve"> копия национального паспорта иностранного гражданина (1 страница с фотографией, страницы с предыдущими российскими визами) – формат </w:t>
      </w:r>
      <w:r w:rsidRPr="00B526F7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B526F7">
        <w:rPr>
          <w:rFonts w:ascii="Times New Roman" w:hAnsi="Times New Roman" w:cs="Times New Roman"/>
          <w:sz w:val="24"/>
          <w:szCs w:val="24"/>
        </w:rPr>
        <w:t xml:space="preserve"> хорошего качества. </w:t>
      </w: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 w:rsidRPr="00B526F7">
        <w:rPr>
          <w:rFonts w:ascii="Times New Roman" w:hAnsi="Times New Roman" w:cs="Times New Roman"/>
          <w:sz w:val="24"/>
          <w:szCs w:val="24"/>
        </w:rPr>
        <w:t xml:space="preserve">Наименование принимающего подразделения: </w:t>
      </w:r>
      <w:r w:rsidR="00B526F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 w:rsidRPr="00B526F7">
        <w:rPr>
          <w:rFonts w:ascii="Times New Roman" w:hAnsi="Times New Roman" w:cs="Times New Roman"/>
          <w:sz w:val="24"/>
          <w:szCs w:val="24"/>
        </w:rPr>
        <w:t xml:space="preserve">Руководитель принимающего подразделения: </w:t>
      </w:r>
      <w:r w:rsidRPr="00B526F7">
        <w:rPr>
          <w:rFonts w:ascii="Times New Roman" w:hAnsi="Times New Roman" w:cs="Times New Roman"/>
          <w:sz w:val="24"/>
          <w:szCs w:val="24"/>
        </w:rPr>
        <w:tab/>
      </w:r>
    </w:p>
    <w:p w:rsidR="00B526F7" w:rsidRDefault="00B526F7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526F7" w:rsidRDefault="00B526F7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526F7">
        <w:rPr>
          <w:rFonts w:ascii="Times New Roman" w:hAnsi="Times New Roman" w:cs="Times New Roman"/>
          <w:sz w:val="24"/>
          <w:szCs w:val="24"/>
        </w:rPr>
        <w:t xml:space="preserve">Дата:   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______________2020г.</w:t>
      </w: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i/>
          <w:iCs/>
        </w:rPr>
      </w:pPr>
      <w:r w:rsidRPr="00B526F7">
        <w:rPr>
          <w:rFonts w:ascii="Times New Roman" w:hAnsi="Times New Roman" w:cs="Times New Roman"/>
          <w:i/>
          <w:iCs/>
        </w:rPr>
        <w:t>[подпись]</w:t>
      </w:r>
      <w:r w:rsidRPr="00B526F7">
        <w:rPr>
          <w:rFonts w:ascii="Times New Roman" w:hAnsi="Times New Roman" w:cs="Times New Roman"/>
          <w:i/>
          <w:iCs/>
        </w:rPr>
        <w:tab/>
      </w:r>
      <w:r w:rsidRPr="00B526F7">
        <w:rPr>
          <w:rFonts w:ascii="Times New Roman" w:hAnsi="Times New Roman" w:cs="Times New Roman"/>
          <w:i/>
          <w:iCs/>
        </w:rPr>
        <w:tab/>
        <w:t xml:space="preserve">[ФИО] </w:t>
      </w:r>
      <w:r w:rsidRPr="00B526F7">
        <w:rPr>
          <w:rFonts w:ascii="Times New Roman" w:hAnsi="Times New Roman" w:cs="Times New Roman"/>
          <w:i/>
          <w:iCs/>
        </w:rPr>
        <w:tab/>
      </w: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 w:rsidRPr="00B526F7">
        <w:rPr>
          <w:rFonts w:ascii="Times New Roman" w:hAnsi="Times New Roman" w:cs="Times New Roman"/>
          <w:sz w:val="24"/>
          <w:szCs w:val="24"/>
        </w:rPr>
        <w:t xml:space="preserve">Ответственный за визит от принимающего подразделения: </w:t>
      </w:r>
      <w:r w:rsidR="00B526F7">
        <w:rPr>
          <w:rFonts w:ascii="Times New Roman" w:hAnsi="Times New Roman" w:cs="Times New Roman"/>
          <w:sz w:val="24"/>
          <w:szCs w:val="24"/>
        </w:rPr>
        <w:t>___________________</w:t>
      </w:r>
      <w:r w:rsidRPr="00B526F7">
        <w:rPr>
          <w:rFonts w:ascii="Times New Roman" w:hAnsi="Times New Roman" w:cs="Times New Roman"/>
          <w:sz w:val="24"/>
          <w:szCs w:val="24"/>
        </w:rPr>
        <w:t>[ФИО]</w:t>
      </w:r>
    </w:p>
    <w:p w:rsidR="00B526F7" w:rsidRDefault="00B526F7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3F0A" w:rsidRPr="00B526F7" w:rsidRDefault="00B526F7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телефон: +7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____________________     </w:t>
      </w:r>
      <w:r w:rsidR="00403F0A" w:rsidRPr="00B526F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403F0A" w:rsidRPr="00B526F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03F0A" w:rsidRPr="00B526F7" w:rsidRDefault="00403F0A" w:rsidP="00B526F7">
      <w:pPr>
        <w:pStyle w:val="a7"/>
        <w:rPr>
          <w:rFonts w:ascii="Times New Roman" w:hAnsi="Times New Roman" w:cs="Times New Roman"/>
          <w:sz w:val="24"/>
          <w:szCs w:val="24"/>
        </w:rPr>
      </w:pPr>
      <w:r w:rsidRPr="00B526F7">
        <w:rPr>
          <w:rFonts w:ascii="Times New Roman" w:hAnsi="Times New Roman" w:cs="Times New Roman"/>
          <w:sz w:val="24"/>
          <w:szCs w:val="24"/>
        </w:rPr>
        <w:t xml:space="preserve">Адрес </w:t>
      </w:r>
      <w:r w:rsidRPr="00B526F7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B526F7">
        <w:rPr>
          <w:rFonts w:ascii="Times New Roman" w:hAnsi="Times New Roman" w:cs="Times New Roman"/>
          <w:sz w:val="24"/>
          <w:szCs w:val="24"/>
        </w:rPr>
        <w:t xml:space="preserve"> для отправки скана готового приглашения: </w:t>
      </w:r>
      <w:hyperlink r:id="rId7" w:history="1"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visasupport</w:t>
        </w:r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poi</w:t>
        </w:r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dvo</w:t>
        </w:r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97E5C" w:rsidRPr="00504034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D694C" w:rsidRDefault="000D694C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0D694C" w:rsidRDefault="000D694C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660FC7" w:rsidRDefault="00660FC7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335058" w:rsidRDefault="00335058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p w:rsidR="00335058" w:rsidRDefault="00335058" w:rsidP="000D694C">
      <w:pPr>
        <w:pStyle w:val="a3"/>
        <w:ind w:left="0"/>
        <w:rPr>
          <w:rFonts w:ascii="Times New Roman" w:hAnsi="Times New Roman" w:cs="Kokila"/>
          <w:bCs/>
          <w:sz w:val="26"/>
          <w:szCs w:val="23"/>
          <w:lang w:bidi="sa-IN"/>
        </w:rPr>
      </w:pPr>
    </w:p>
    <w:sectPr w:rsidR="00335058" w:rsidSect="005C064D">
      <w:headerReference w:type="default" r:id="rId8"/>
      <w:footerReference w:type="default" r:id="rId9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09D" w:rsidRDefault="00DB609D" w:rsidP="0068700C">
      <w:pPr>
        <w:spacing w:after="0" w:line="240" w:lineRule="auto"/>
      </w:pPr>
      <w:r>
        <w:separator/>
      </w:r>
    </w:p>
  </w:endnote>
  <w:endnote w:type="continuationSeparator" w:id="0">
    <w:p w:rsidR="00DB609D" w:rsidRDefault="00DB609D" w:rsidP="00687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416218"/>
      <w:docPartObj>
        <w:docPartGallery w:val="Page Numbers (Bottom of Page)"/>
        <w:docPartUnique/>
      </w:docPartObj>
    </w:sdtPr>
    <w:sdtEndPr/>
    <w:sdtContent>
      <w:p w:rsidR="008E6B28" w:rsidRDefault="00B92B6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24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6B28" w:rsidRDefault="008E6B2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09D" w:rsidRDefault="00DB609D" w:rsidP="0068700C">
      <w:pPr>
        <w:spacing w:after="0" w:line="240" w:lineRule="auto"/>
      </w:pPr>
      <w:r>
        <w:separator/>
      </w:r>
    </w:p>
  </w:footnote>
  <w:footnote w:type="continuationSeparator" w:id="0">
    <w:p w:rsidR="00DB609D" w:rsidRDefault="00DB609D" w:rsidP="00687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28" w:rsidRPr="00AD4B1D" w:rsidRDefault="008E6B28" w:rsidP="00E956D0">
    <w:pPr>
      <w:spacing w:after="100" w:afterAutospacing="1" w:line="240" w:lineRule="auto"/>
      <w:rPr>
        <w:rFonts w:ascii="Times New Roman" w:hAnsi="Times New Roman" w:cs="Kokila"/>
        <w:bCs/>
        <w:sz w:val="20"/>
        <w:szCs w:val="20"/>
        <w:lang w:bidi="sa-IN"/>
      </w:rPr>
    </w:pPr>
    <w:r w:rsidRPr="00AD4B1D">
      <w:rPr>
        <w:rFonts w:ascii="Times New Roman" w:hAnsi="Times New Roman" w:cs="Times New Roman"/>
        <w:bCs/>
        <w:sz w:val="20"/>
        <w:szCs w:val="20"/>
      </w:rPr>
      <w:t xml:space="preserve">Регламент </w:t>
    </w:r>
    <w:r w:rsidRPr="00AD4B1D">
      <w:rPr>
        <w:rFonts w:ascii="Times New Roman" w:hAnsi="Times New Roman" w:cs="Kokila"/>
        <w:bCs/>
        <w:sz w:val="20"/>
        <w:szCs w:val="20"/>
        <w:lang w:bidi="sa-IN"/>
      </w:rPr>
      <w:t>оформления визовых приглашений для</w:t>
    </w:r>
    <w:r w:rsidRPr="00AD4B1D">
      <w:rPr>
        <w:rFonts w:ascii="Times New Roman" w:hAnsi="Times New Roman" w:cs="Times New Roman"/>
        <w:bCs/>
        <w:sz w:val="20"/>
        <w:szCs w:val="20"/>
      </w:rPr>
      <w:t xml:space="preserve"> иностранных граждан</w:t>
    </w:r>
    <w:r w:rsidRPr="00AD4B1D">
      <w:rPr>
        <w:rFonts w:ascii="Times New Roman" w:hAnsi="Times New Roman" w:cs="Times New Roman"/>
        <w:bCs/>
        <w:sz w:val="20"/>
        <w:szCs w:val="20"/>
        <w:lang w:bidi="ru-RU"/>
      </w:rPr>
      <w:t xml:space="preserve">, прибывающих с визитом в </w:t>
    </w:r>
    <w:r w:rsidRPr="00AD4B1D">
      <w:rPr>
        <w:rFonts w:ascii="Times New Roman" w:hAnsi="Times New Roman" w:cs="Times New Roman"/>
        <w:bCs/>
        <w:sz w:val="20"/>
        <w:szCs w:val="20"/>
      </w:rPr>
      <w:t>ТОИ</w:t>
    </w:r>
    <w:r w:rsidRPr="00AD4B1D">
      <w:rPr>
        <w:rFonts w:ascii="Times New Roman" w:hAnsi="Times New Roman" w:cs="Kokila"/>
        <w:bCs/>
        <w:sz w:val="20"/>
        <w:szCs w:val="20"/>
        <w:lang w:bidi="sa-IN"/>
      </w:rPr>
      <w:t xml:space="preserve"> ДВО РАН (2020г.)</w:t>
    </w:r>
  </w:p>
  <w:p w:rsidR="008E6B28" w:rsidRDefault="008E6B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44B0"/>
    <w:multiLevelType w:val="hybridMultilevel"/>
    <w:tmpl w:val="9790E54E"/>
    <w:lvl w:ilvl="0" w:tplc="EA045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4DF"/>
    <w:multiLevelType w:val="hybridMultilevel"/>
    <w:tmpl w:val="DD22DACC"/>
    <w:lvl w:ilvl="0" w:tplc="2FB4586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675A5B"/>
    <w:multiLevelType w:val="multilevel"/>
    <w:tmpl w:val="19AE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161115"/>
    <w:multiLevelType w:val="multilevel"/>
    <w:tmpl w:val="1BD2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1E105A"/>
    <w:multiLevelType w:val="multilevel"/>
    <w:tmpl w:val="96E8E50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3B684D52"/>
    <w:multiLevelType w:val="multilevel"/>
    <w:tmpl w:val="EF7E49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463A6E04"/>
    <w:multiLevelType w:val="hybridMultilevel"/>
    <w:tmpl w:val="D11259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45D68"/>
    <w:multiLevelType w:val="hybridMultilevel"/>
    <w:tmpl w:val="89CE1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F431B"/>
    <w:multiLevelType w:val="hybridMultilevel"/>
    <w:tmpl w:val="6BECD9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C2E47B1"/>
    <w:multiLevelType w:val="multilevel"/>
    <w:tmpl w:val="2A324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F419CB"/>
    <w:multiLevelType w:val="hybridMultilevel"/>
    <w:tmpl w:val="8B86F784"/>
    <w:lvl w:ilvl="0" w:tplc="EA045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D9"/>
    <w:rsid w:val="00024270"/>
    <w:rsid w:val="000844B8"/>
    <w:rsid w:val="00087B49"/>
    <w:rsid w:val="000D694C"/>
    <w:rsid w:val="000F6C29"/>
    <w:rsid w:val="00105831"/>
    <w:rsid w:val="00107D4E"/>
    <w:rsid w:val="00124F08"/>
    <w:rsid w:val="00127955"/>
    <w:rsid w:val="001742D2"/>
    <w:rsid w:val="001768F7"/>
    <w:rsid w:val="00192CD9"/>
    <w:rsid w:val="001D5E43"/>
    <w:rsid w:val="001E650D"/>
    <w:rsid w:val="00203B25"/>
    <w:rsid w:val="00287857"/>
    <w:rsid w:val="002A512E"/>
    <w:rsid w:val="002B4E9F"/>
    <w:rsid w:val="002B6CAA"/>
    <w:rsid w:val="002C10E2"/>
    <w:rsid w:val="002F38D7"/>
    <w:rsid w:val="00335058"/>
    <w:rsid w:val="0034793A"/>
    <w:rsid w:val="003A652B"/>
    <w:rsid w:val="003A771B"/>
    <w:rsid w:val="003D0938"/>
    <w:rsid w:val="003D6215"/>
    <w:rsid w:val="003E2444"/>
    <w:rsid w:val="00403F0A"/>
    <w:rsid w:val="004063AC"/>
    <w:rsid w:val="00433FA1"/>
    <w:rsid w:val="004C54D2"/>
    <w:rsid w:val="00527EE1"/>
    <w:rsid w:val="005A60E9"/>
    <w:rsid w:val="005C064D"/>
    <w:rsid w:val="005C5064"/>
    <w:rsid w:val="005D4B9C"/>
    <w:rsid w:val="005F77AD"/>
    <w:rsid w:val="0061690E"/>
    <w:rsid w:val="00624B19"/>
    <w:rsid w:val="00635B58"/>
    <w:rsid w:val="00645544"/>
    <w:rsid w:val="00645663"/>
    <w:rsid w:val="00660FC7"/>
    <w:rsid w:val="00676DEC"/>
    <w:rsid w:val="0068700C"/>
    <w:rsid w:val="006B47B2"/>
    <w:rsid w:val="006E48A3"/>
    <w:rsid w:val="007004A3"/>
    <w:rsid w:val="00702F09"/>
    <w:rsid w:val="00743A33"/>
    <w:rsid w:val="00753997"/>
    <w:rsid w:val="007608A4"/>
    <w:rsid w:val="00760FD5"/>
    <w:rsid w:val="007B0071"/>
    <w:rsid w:val="007E0F9E"/>
    <w:rsid w:val="007F1DF3"/>
    <w:rsid w:val="008250F9"/>
    <w:rsid w:val="0083397A"/>
    <w:rsid w:val="008A52C4"/>
    <w:rsid w:val="008C74B3"/>
    <w:rsid w:val="008D4FD5"/>
    <w:rsid w:val="008E6B28"/>
    <w:rsid w:val="008F41A3"/>
    <w:rsid w:val="0090611B"/>
    <w:rsid w:val="00935182"/>
    <w:rsid w:val="0094204B"/>
    <w:rsid w:val="009425CC"/>
    <w:rsid w:val="00967F80"/>
    <w:rsid w:val="00994EED"/>
    <w:rsid w:val="009A5B5E"/>
    <w:rsid w:val="00A03B1F"/>
    <w:rsid w:val="00A20E9A"/>
    <w:rsid w:val="00A35BE6"/>
    <w:rsid w:val="00A40BFD"/>
    <w:rsid w:val="00A544FA"/>
    <w:rsid w:val="00AC08AC"/>
    <w:rsid w:val="00AC44DE"/>
    <w:rsid w:val="00AD242F"/>
    <w:rsid w:val="00AD4B1D"/>
    <w:rsid w:val="00B05858"/>
    <w:rsid w:val="00B21CD4"/>
    <w:rsid w:val="00B52045"/>
    <w:rsid w:val="00B526F7"/>
    <w:rsid w:val="00B608F1"/>
    <w:rsid w:val="00B75C5A"/>
    <w:rsid w:val="00B81D66"/>
    <w:rsid w:val="00B92B6A"/>
    <w:rsid w:val="00BA75DF"/>
    <w:rsid w:val="00BB4499"/>
    <w:rsid w:val="00BC1883"/>
    <w:rsid w:val="00C04543"/>
    <w:rsid w:val="00C069F2"/>
    <w:rsid w:val="00C51DA9"/>
    <w:rsid w:val="00C97E5C"/>
    <w:rsid w:val="00CA7CA8"/>
    <w:rsid w:val="00CE683B"/>
    <w:rsid w:val="00D11989"/>
    <w:rsid w:val="00D62434"/>
    <w:rsid w:val="00D6261D"/>
    <w:rsid w:val="00DB2DE5"/>
    <w:rsid w:val="00DB609D"/>
    <w:rsid w:val="00DC2573"/>
    <w:rsid w:val="00E03811"/>
    <w:rsid w:val="00E2158E"/>
    <w:rsid w:val="00E57AC9"/>
    <w:rsid w:val="00E86BF1"/>
    <w:rsid w:val="00E956D0"/>
    <w:rsid w:val="00EB4586"/>
    <w:rsid w:val="00EB59E8"/>
    <w:rsid w:val="00EB71F3"/>
    <w:rsid w:val="00F27006"/>
    <w:rsid w:val="00F47CEC"/>
    <w:rsid w:val="00F91406"/>
    <w:rsid w:val="00FA0851"/>
    <w:rsid w:val="00FB5358"/>
    <w:rsid w:val="00FB7677"/>
    <w:rsid w:val="00FD6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ED45D3-5B27-4D70-8399-819A8C1A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C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92CD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2C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AC44DE"/>
    <w:pPr>
      <w:ind w:left="720"/>
      <w:contextualSpacing/>
    </w:pPr>
  </w:style>
  <w:style w:type="table" w:styleId="a4">
    <w:name w:val="Table Grid"/>
    <w:basedOn w:val="a1"/>
    <w:uiPriority w:val="39"/>
    <w:rsid w:val="00A35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rsid w:val="00A35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sa-IN"/>
    </w:rPr>
  </w:style>
  <w:style w:type="character" w:styleId="a5">
    <w:name w:val="Strong"/>
    <w:basedOn w:val="a0"/>
    <w:uiPriority w:val="22"/>
    <w:qFormat/>
    <w:rsid w:val="00A35BE6"/>
    <w:rPr>
      <w:b/>
      <w:bCs/>
    </w:rPr>
  </w:style>
  <w:style w:type="character" w:styleId="a6">
    <w:name w:val="Hyperlink"/>
    <w:basedOn w:val="a0"/>
    <w:uiPriority w:val="99"/>
    <w:unhideWhenUsed/>
    <w:rsid w:val="003A652B"/>
    <w:rPr>
      <w:color w:val="0000FF"/>
      <w:u w:val="single"/>
    </w:rPr>
  </w:style>
  <w:style w:type="paragraph" w:styleId="a7">
    <w:name w:val="No Spacing"/>
    <w:uiPriority w:val="1"/>
    <w:qFormat/>
    <w:rsid w:val="00EB71F3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B2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sa-IN"/>
    </w:rPr>
  </w:style>
  <w:style w:type="character" w:styleId="a9">
    <w:name w:val="Emphasis"/>
    <w:basedOn w:val="a0"/>
    <w:uiPriority w:val="20"/>
    <w:qFormat/>
    <w:rsid w:val="00B21CD4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DC2573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844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e24kjd">
    <w:name w:val="e24kjd"/>
    <w:basedOn w:val="a0"/>
    <w:rsid w:val="00287857"/>
  </w:style>
  <w:style w:type="paragraph" w:styleId="ab">
    <w:name w:val="header"/>
    <w:basedOn w:val="a"/>
    <w:link w:val="ac"/>
    <w:uiPriority w:val="99"/>
    <w:unhideWhenUsed/>
    <w:rsid w:val="0068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8700C"/>
  </w:style>
  <w:style w:type="paragraph" w:styleId="ad">
    <w:name w:val="footer"/>
    <w:basedOn w:val="a"/>
    <w:link w:val="ae"/>
    <w:uiPriority w:val="99"/>
    <w:unhideWhenUsed/>
    <w:rsid w:val="00687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8700C"/>
  </w:style>
  <w:style w:type="paragraph" w:customStyle="1" w:styleId="ConsPlusTitle">
    <w:name w:val="ConsPlusTitle"/>
    <w:rsid w:val="00753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2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24F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isasupport@poi.dv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2004</CharactersWithSpaces>
  <SharedDoc>false</SharedDoc>
  <HLinks>
    <vt:vector size="42" baseType="variant">
      <vt:variant>
        <vt:i4>2228327</vt:i4>
      </vt:variant>
      <vt:variant>
        <vt:i4>18</vt:i4>
      </vt:variant>
      <vt:variant>
        <vt:i4>0</vt:i4>
      </vt:variant>
      <vt:variant>
        <vt:i4>5</vt:i4>
      </vt:variant>
      <vt:variant>
        <vt:lpwstr>https://www.mid.ru/en/maps</vt:lpwstr>
      </vt:variant>
      <vt:variant>
        <vt:lpwstr/>
      </vt:variant>
      <vt:variant>
        <vt:i4>1900556</vt:i4>
      </vt:variant>
      <vt:variant>
        <vt:i4>15</vt:i4>
      </vt:variant>
      <vt:variant>
        <vt:i4>0</vt:i4>
      </vt:variant>
      <vt:variant>
        <vt:i4>5</vt:i4>
      </vt:variant>
      <vt:variant>
        <vt:lpwstr>https://www.russiatourism.ru/en/contents/turistam/visa-regime</vt:lpwstr>
      </vt:variant>
      <vt:variant>
        <vt:lpwstr/>
      </vt:variant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mailto:visasupport@poi.dvo.ru</vt:lpwstr>
      </vt:variant>
      <vt:variant>
        <vt:lpwstr/>
      </vt:variant>
      <vt:variant>
        <vt:i4>131139</vt:i4>
      </vt:variant>
      <vt:variant>
        <vt:i4>9</vt:i4>
      </vt:variant>
      <vt:variant>
        <vt:i4>0</vt:i4>
      </vt:variant>
      <vt:variant>
        <vt:i4>5</vt:i4>
      </vt:variant>
      <vt:variant>
        <vt:lpwstr>https://spb.hse.ru/data/2018/08/07/1151880507/Visa Guidelines for HSE SPb International Visitors 2018.pdf</vt:lpwstr>
      </vt:variant>
      <vt:variant>
        <vt:lpwstr/>
      </vt:variant>
      <vt:variant>
        <vt:i4>70189099</vt:i4>
      </vt:variant>
      <vt:variant>
        <vt:i4>6</vt:i4>
      </vt:variant>
      <vt:variant>
        <vt:i4>0</vt:i4>
      </vt:variant>
      <vt:variant>
        <vt:i4>5</vt:i4>
      </vt:variant>
      <vt:variant>
        <vt:lpwstr>https://25.мвд.рф/gosuslugi/uslugi-uvm/invite/duty/bank-details-umvd</vt:lpwstr>
      </vt:variant>
      <vt:variant>
        <vt:lpwstr/>
      </vt:variant>
      <vt:variant>
        <vt:i4>2031724</vt:i4>
      </vt:variant>
      <vt:variant>
        <vt:i4>3</vt:i4>
      </vt:variant>
      <vt:variant>
        <vt:i4>0</vt:i4>
      </vt:variant>
      <vt:variant>
        <vt:i4>5</vt:i4>
      </vt:variant>
      <vt:variant>
        <vt:lpwstr>mailto:visasupport@poi.dvo.ru</vt:lpwstr>
      </vt:variant>
      <vt:variant>
        <vt:lpwstr/>
      </vt:variant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https://www.russiatourism.ru/en/contents/turistam/visa-regime/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ebudget</dc:creator>
  <cp:lastModifiedBy>ebudget</cp:lastModifiedBy>
  <cp:revision>3</cp:revision>
  <cp:lastPrinted>2020-06-15T02:05:00Z</cp:lastPrinted>
  <dcterms:created xsi:type="dcterms:W3CDTF">2021-06-18T04:30:00Z</dcterms:created>
  <dcterms:modified xsi:type="dcterms:W3CDTF">2021-06-18T04:31:00Z</dcterms:modified>
</cp:coreProperties>
</file>